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A9" w:rsidRPr="000A15C4" w:rsidRDefault="009C23A9" w:rsidP="009C23A9">
      <w:pPr>
        <w:pStyle w:val="NoSpacing"/>
        <w:rPr>
          <w:rFonts w:ascii="Helvetica" w:hAnsi="Helvetica" w:cs="Helvetica"/>
          <w:sz w:val="24"/>
          <w:szCs w:val="24"/>
        </w:rPr>
      </w:pPr>
      <w:r>
        <w:rPr>
          <w:rFonts w:ascii="Helvetica" w:hAnsi="Helvetica" w:cs="Helvetica"/>
          <w:sz w:val="24"/>
          <w:szCs w:val="24"/>
        </w:rPr>
        <w:t>July 20, 2020</w:t>
      </w:r>
    </w:p>
    <w:p w:rsidR="009C23A9" w:rsidRDefault="009C23A9" w:rsidP="009C23A9">
      <w:pPr>
        <w:pStyle w:val="NoSpacing"/>
        <w:rPr>
          <w:rFonts w:ascii="Helvetica" w:hAnsi="Helvetica" w:cs="Helvetica"/>
          <w:sz w:val="24"/>
          <w:szCs w:val="24"/>
        </w:rPr>
      </w:pPr>
      <w:r>
        <w:rPr>
          <w:rFonts w:ascii="Helvetica" w:hAnsi="Helvetica" w:cs="Helvetica"/>
          <w:sz w:val="24"/>
          <w:szCs w:val="24"/>
        </w:rPr>
        <w:t>Page 4656</w:t>
      </w:r>
      <w:bookmarkStart w:id="0" w:name="_GoBack"/>
      <w:bookmarkEnd w:id="0"/>
    </w:p>
    <w:p w:rsidR="00FB6545" w:rsidRDefault="00FB6545" w:rsidP="004865BB">
      <w:pPr>
        <w:tabs>
          <w:tab w:val="left" w:pos="720"/>
        </w:tabs>
        <w:spacing w:after="200" w:line="360" w:lineRule="auto"/>
        <w:jc w:val="both"/>
        <w:rPr>
          <w:rFonts w:ascii="Helvetica" w:eastAsia="Calibri" w:hAnsi="Helvetica" w:cs="Helvetica"/>
          <w:sz w:val="24"/>
          <w:szCs w:val="24"/>
        </w:rPr>
      </w:pPr>
    </w:p>
    <w:p w:rsidR="00E5060C" w:rsidRDefault="004865BB" w:rsidP="004865BB">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t>The Fairfield Area School Board met</w:t>
      </w:r>
      <w:r w:rsidR="006012DB">
        <w:rPr>
          <w:rFonts w:ascii="Helvetica" w:eastAsia="Calibri" w:hAnsi="Helvetica" w:cs="Helvetica"/>
          <w:sz w:val="24"/>
          <w:szCs w:val="24"/>
        </w:rPr>
        <w:t xml:space="preserve"> for a special board meeting</w:t>
      </w:r>
      <w:r w:rsidRPr="004865BB">
        <w:rPr>
          <w:rFonts w:ascii="Helvetica" w:eastAsia="Calibri" w:hAnsi="Helvetica" w:cs="Helvetica"/>
          <w:sz w:val="24"/>
          <w:szCs w:val="24"/>
        </w:rPr>
        <w:t xml:space="preserve"> on Monday evening, </w:t>
      </w:r>
      <w:r w:rsidR="006012DB">
        <w:rPr>
          <w:rFonts w:ascii="Helvetica" w:eastAsia="Calibri" w:hAnsi="Helvetica" w:cs="Helvetica"/>
          <w:sz w:val="24"/>
          <w:szCs w:val="24"/>
        </w:rPr>
        <w:t>July 20</w:t>
      </w:r>
      <w:r>
        <w:rPr>
          <w:rFonts w:ascii="Helvetica" w:eastAsia="Calibri" w:hAnsi="Helvetica" w:cs="Helvetica"/>
          <w:sz w:val="24"/>
          <w:szCs w:val="24"/>
        </w:rPr>
        <w:t xml:space="preserve">, 2020 at </w:t>
      </w:r>
      <w:r w:rsidR="006012DB">
        <w:rPr>
          <w:rFonts w:ascii="Helvetica" w:eastAsia="Calibri" w:hAnsi="Helvetica" w:cs="Helvetica"/>
          <w:sz w:val="24"/>
          <w:szCs w:val="24"/>
        </w:rPr>
        <w:t>5:30</w:t>
      </w:r>
      <w:r w:rsidRPr="00E5060C">
        <w:rPr>
          <w:rFonts w:ascii="Helvetica" w:eastAsia="Calibri" w:hAnsi="Helvetica" w:cs="Helvetica"/>
          <w:sz w:val="24"/>
          <w:szCs w:val="24"/>
        </w:rPr>
        <w:t xml:space="preserve"> </w:t>
      </w:r>
      <w:r w:rsidRPr="004865BB">
        <w:rPr>
          <w:rFonts w:ascii="Helvetica" w:eastAsia="Calibri" w:hAnsi="Helvetica" w:cs="Helvetica"/>
          <w:sz w:val="24"/>
          <w:szCs w:val="24"/>
        </w:rPr>
        <w:t xml:space="preserve">p.m. via Zoom meeting. The following members were in attendance: Mrs. </w:t>
      </w:r>
      <w:r>
        <w:rPr>
          <w:rFonts w:ascii="Helvetica" w:eastAsia="Calibri" w:hAnsi="Helvetica" w:cs="Helvetica"/>
          <w:sz w:val="24"/>
          <w:szCs w:val="24"/>
        </w:rPr>
        <w:t xml:space="preserve">Marcy </w:t>
      </w:r>
      <w:r w:rsidRPr="004865BB">
        <w:rPr>
          <w:rFonts w:ascii="Helvetica" w:eastAsia="Calibri" w:hAnsi="Helvetica" w:cs="Helvetica"/>
          <w:sz w:val="24"/>
          <w:szCs w:val="24"/>
        </w:rPr>
        <w:t xml:space="preserve">Van Metre, Presiding; Mr. </w:t>
      </w:r>
      <w:r>
        <w:rPr>
          <w:rFonts w:ascii="Helvetica" w:eastAsia="Calibri" w:hAnsi="Helvetica" w:cs="Helvetica"/>
          <w:sz w:val="24"/>
          <w:szCs w:val="24"/>
        </w:rPr>
        <w:t xml:space="preserve">Earl </w:t>
      </w:r>
      <w:r w:rsidRPr="004865BB">
        <w:rPr>
          <w:rFonts w:ascii="Helvetica" w:eastAsia="Calibri" w:hAnsi="Helvetica" w:cs="Helvetica"/>
          <w:sz w:val="24"/>
          <w:szCs w:val="24"/>
        </w:rPr>
        <w:t xml:space="preserve">Shutt, Mr. </w:t>
      </w:r>
      <w:r>
        <w:rPr>
          <w:rFonts w:ascii="Helvetica" w:eastAsia="Calibri" w:hAnsi="Helvetica" w:cs="Helvetica"/>
          <w:sz w:val="24"/>
          <w:szCs w:val="24"/>
        </w:rPr>
        <w:t xml:space="preserve">Greg </w:t>
      </w:r>
      <w:r w:rsidRPr="004865BB">
        <w:rPr>
          <w:rFonts w:ascii="Helvetica" w:eastAsia="Calibri" w:hAnsi="Helvetica" w:cs="Helvetica"/>
          <w:sz w:val="24"/>
          <w:szCs w:val="24"/>
        </w:rPr>
        <w:t xml:space="preserve">Murray, </w:t>
      </w:r>
      <w:r w:rsidR="006012DB">
        <w:rPr>
          <w:rFonts w:ascii="Helvetica" w:eastAsia="Calibri" w:hAnsi="Helvetica" w:cs="Helvetica"/>
          <w:sz w:val="24"/>
          <w:szCs w:val="24"/>
        </w:rPr>
        <w:t xml:space="preserve">                                                                      </w:t>
      </w:r>
      <w:r w:rsidRPr="004865BB">
        <w:rPr>
          <w:rFonts w:ascii="Helvetica" w:eastAsia="Calibri" w:hAnsi="Helvetica" w:cs="Helvetica"/>
          <w:sz w:val="24"/>
          <w:szCs w:val="24"/>
        </w:rPr>
        <w:t xml:space="preserve">Mrs. </w:t>
      </w:r>
      <w:r>
        <w:rPr>
          <w:rFonts w:ascii="Helvetica" w:eastAsia="Calibri" w:hAnsi="Helvetica" w:cs="Helvetica"/>
          <w:sz w:val="24"/>
          <w:szCs w:val="24"/>
        </w:rPr>
        <w:t xml:space="preserve">Becky </w:t>
      </w:r>
      <w:r w:rsidRPr="004865BB">
        <w:rPr>
          <w:rFonts w:ascii="Helvetica" w:eastAsia="Calibri" w:hAnsi="Helvetica" w:cs="Helvetica"/>
          <w:sz w:val="24"/>
          <w:szCs w:val="24"/>
        </w:rPr>
        <w:t>Bequette, Mrs.</w:t>
      </w:r>
      <w:r>
        <w:rPr>
          <w:rFonts w:ascii="Helvetica" w:eastAsia="Calibri" w:hAnsi="Helvetica" w:cs="Helvetica"/>
          <w:sz w:val="24"/>
          <w:szCs w:val="24"/>
        </w:rPr>
        <w:t xml:space="preserve"> Lashay</w:t>
      </w:r>
      <w:r w:rsidRPr="004865BB">
        <w:rPr>
          <w:rFonts w:ascii="Helvetica" w:eastAsia="Calibri" w:hAnsi="Helvetica" w:cs="Helvetica"/>
          <w:sz w:val="24"/>
          <w:szCs w:val="24"/>
        </w:rPr>
        <w:t xml:space="preserve"> Kalathas, and Mrs. </w:t>
      </w:r>
      <w:r>
        <w:rPr>
          <w:rFonts w:ascii="Helvetica" w:eastAsia="Calibri" w:hAnsi="Helvetica" w:cs="Helvetica"/>
          <w:sz w:val="24"/>
          <w:szCs w:val="24"/>
        </w:rPr>
        <w:t xml:space="preserve">Rhonda </w:t>
      </w:r>
      <w:r w:rsidRPr="004865BB">
        <w:rPr>
          <w:rFonts w:ascii="Helvetica" w:eastAsia="Calibri" w:hAnsi="Helvetica" w:cs="Helvetica"/>
          <w:sz w:val="24"/>
          <w:szCs w:val="24"/>
        </w:rPr>
        <w:t xml:space="preserve">Myers. </w:t>
      </w:r>
      <w:r w:rsidR="00FB6545">
        <w:rPr>
          <w:rFonts w:ascii="Helvetica" w:eastAsia="Calibri" w:hAnsi="Helvetica" w:cs="Helvetica"/>
          <w:sz w:val="24"/>
          <w:szCs w:val="24"/>
        </w:rPr>
        <w:t xml:space="preserve">Mrs. Lauren Clark, Mr. Josh Laird and Mrs. Jennifer Holz were absent. </w:t>
      </w:r>
      <w:r w:rsidRPr="004865BB">
        <w:rPr>
          <w:rFonts w:ascii="Helvetica" w:eastAsia="Calibri" w:hAnsi="Helvetica" w:cs="Helvetica"/>
          <w:sz w:val="24"/>
          <w:szCs w:val="24"/>
        </w:rPr>
        <w:t xml:space="preserve">Also present were Mr. Michael Adamek, Superintendent; Mrs. Amy Simmons, Business Manager; </w:t>
      </w:r>
      <w:r w:rsidR="00FB6545">
        <w:rPr>
          <w:rFonts w:ascii="Helvetica" w:eastAsia="Calibri" w:hAnsi="Helvetica" w:cs="Helvetica"/>
          <w:sz w:val="24"/>
          <w:szCs w:val="24"/>
        </w:rPr>
        <w:t xml:space="preserve">and </w:t>
      </w:r>
      <w:r w:rsidRPr="004865BB">
        <w:rPr>
          <w:rFonts w:ascii="Helvetica" w:eastAsia="Calibri" w:hAnsi="Helvetica" w:cs="Helvetica"/>
          <w:sz w:val="24"/>
          <w:szCs w:val="24"/>
        </w:rPr>
        <w:t>Mr. Bill Mooney, B</w:t>
      </w:r>
      <w:r w:rsidR="006012DB">
        <w:rPr>
          <w:rFonts w:ascii="Helvetica" w:eastAsia="Calibri" w:hAnsi="Helvetica" w:cs="Helvetica"/>
          <w:sz w:val="24"/>
          <w:szCs w:val="24"/>
        </w:rPr>
        <w:t>uildings and Grounds Supervisor</w:t>
      </w:r>
      <w:r w:rsidR="00E5060C">
        <w:rPr>
          <w:rFonts w:ascii="Helvetica" w:eastAsia="Calibri" w:hAnsi="Helvetica" w:cs="Helvetica"/>
          <w:sz w:val="24"/>
          <w:szCs w:val="24"/>
        </w:rPr>
        <w:t>.</w:t>
      </w:r>
    </w:p>
    <w:p w:rsidR="004865BB" w:rsidRPr="006012DB" w:rsidRDefault="004865BB" w:rsidP="004865BB">
      <w:pPr>
        <w:tabs>
          <w:tab w:val="left" w:pos="720"/>
        </w:tabs>
        <w:spacing w:after="200" w:line="360" w:lineRule="auto"/>
        <w:jc w:val="both"/>
        <w:rPr>
          <w:rFonts w:ascii="Helvetica" w:eastAsia="Times New Roman" w:hAnsi="Helvetica" w:cs="Helvetica"/>
          <w:b/>
          <w:sz w:val="24"/>
          <w:szCs w:val="24"/>
        </w:rPr>
      </w:pPr>
      <w:r w:rsidRPr="006012DB">
        <w:rPr>
          <w:rFonts w:ascii="Helvetica" w:eastAsia="Times New Roman" w:hAnsi="Helvetica" w:cs="Helvetica"/>
          <w:b/>
          <w:sz w:val="24"/>
          <w:szCs w:val="24"/>
        </w:rPr>
        <w:t>Presentations</w:t>
      </w:r>
    </w:p>
    <w:p w:rsidR="00354D7A" w:rsidRDefault="006012DB" w:rsidP="00FB6545">
      <w:pPr>
        <w:shd w:val="clear" w:color="auto" w:fill="FFFFFF"/>
        <w:spacing w:line="360" w:lineRule="auto"/>
        <w:ind w:firstLine="720"/>
        <w:jc w:val="both"/>
        <w:rPr>
          <w:rFonts w:ascii="Helvetica" w:eastAsia="Times New Roman" w:hAnsi="Helvetica" w:cs="Helvetica"/>
          <w:color w:val="222222"/>
          <w:sz w:val="24"/>
          <w:szCs w:val="24"/>
        </w:rPr>
      </w:pPr>
      <w:r w:rsidRPr="006012DB">
        <w:rPr>
          <w:rFonts w:ascii="Helvetica" w:eastAsia="Times New Roman" w:hAnsi="Helvetica" w:cs="Helvetica"/>
          <w:color w:val="222222"/>
          <w:sz w:val="24"/>
          <w:szCs w:val="24"/>
        </w:rPr>
        <w:t xml:space="preserve">The need for a special meeting has come up due to a fire code inspection that has been done and we have found out that there are areas that we need to work on.  We need to have an engineer </w:t>
      </w:r>
      <w:r w:rsidR="00FB6545">
        <w:rPr>
          <w:rFonts w:ascii="Helvetica" w:eastAsia="Times New Roman" w:hAnsi="Helvetica" w:cs="Helvetica"/>
          <w:color w:val="222222"/>
          <w:sz w:val="24"/>
          <w:szCs w:val="24"/>
        </w:rPr>
        <w:t>walk through</w:t>
      </w:r>
      <w:r w:rsidRPr="006012DB">
        <w:rPr>
          <w:rFonts w:ascii="Helvetica" w:eastAsia="Times New Roman" w:hAnsi="Helvetica" w:cs="Helvetica"/>
          <w:color w:val="222222"/>
          <w:sz w:val="24"/>
          <w:szCs w:val="24"/>
        </w:rPr>
        <w:t xml:space="preserve"> and give us the scope of what needs to be done.  We </w:t>
      </w:r>
      <w:r w:rsidR="00354D7A" w:rsidRPr="006012DB">
        <w:rPr>
          <w:rFonts w:ascii="Helvetica" w:eastAsia="Times New Roman" w:hAnsi="Helvetica" w:cs="Helvetica"/>
          <w:color w:val="222222"/>
          <w:sz w:val="24"/>
          <w:szCs w:val="24"/>
        </w:rPr>
        <w:t>cannot</w:t>
      </w:r>
      <w:r w:rsidRPr="006012DB">
        <w:rPr>
          <w:rFonts w:ascii="Helvetica" w:eastAsia="Times New Roman" w:hAnsi="Helvetica" w:cs="Helvetica"/>
          <w:color w:val="222222"/>
          <w:sz w:val="24"/>
          <w:szCs w:val="24"/>
        </w:rPr>
        <w:t xml:space="preserve"> give the go ahead without board approval and time is important for the Trane project to keep moving.</w:t>
      </w:r>
    </w:p>
    <w:p w:rsidR="006012DB" w:rsidRDefault="006012DB" w:rsidP="00FB6545">
      <w:pPr>
        <w:shd w:val="clear" w:color="auto" w:fill="FFFFFF"/>
        <w:spacing w:line="360" w:lineRule="auto"/>
        <w:ind w:firstLine="720"/>
        <w:jc w:val="both"/>
        <w:rPr>
          <w:rFonts w:ascii="Helvetica" w:eastAsia="Times New Roman" w:hAnsi="Helvetica" w:cs="Helvetica"/>
          <w:color w:val="222222"/>
          <w:sz w:val="24"/>
          <w:szCs w:val="24"/>
        </w:rPr>
      </w:pPr>
      <w:r w:rsidRPr="006012DB">
        <w:rPr>
          <w:rFonts w:ascii="Helvetica" w:eastAsia="Times New Roman" w:hAnsi="Helvetica" w:cs="Helvetica"/>
          <w:color w:val="222222"/>
          <w:sz w:val="24"/>
          <w:szCs w:val="24"/>
        </w:rPr>
        <w:t>In short there are spaces over the drop ceilings where the walls end from the classrooms to the hallways that are open.   These are potential problem areas that need to be addressed and the engineers will be able to give us full details of what needs done.  The information was discussed with Howie</w:t>
      </w:r>
      <w:r w:rsidR="00FB6545">
        <w:rPr>
          <w:rFonts w:ascii="Helvetica" w:eastAsia="Times New Roman" w:hAnsi="Helvetica" w:cs="Helvetica"/>
          <w:color w:val="222222"/>
          <w:sz w:val="24"/>
          <w:szCs w:val="24"/>
        </w:rPr>
        <w:t xml:space="preserve"> Kessel</w:t>
      </w:r>
      <w:r w:rsidRPr="006012DB">
        <w:rPr>
          <w:rFonts w:ascii="Helvetica" w:eastAsia="Times New Roman" w:hAnsi="Helvetica" w:cs="Helvetica"/>
          <w:color w:val="222222"/>
          <w:sz w:val="24"/>
          <w:szCs w:val="24"/>
        </w:rPr>
        <w:t xml:space="preserve"> last year and communicated th</w:t>
      </w:r>
      <w:r w:rsidR="00FB6545">
        <w:rPr>
          <w:rFonts w:ascii="Helvetica" w:eastAsia="Times New Roman" w:hAnsi="Helvetica" w:cs="Helvetica"/>
          <w:color w:val="222222"/>
          <w:sz w:val="24"/>
          <w:szCs w:val="24"/>
        </w:rPr>
        <w:t>at he would be able to do it in-</w:t>
      </w:r>
      <w:r w:rsidRPr="006012DB">
        <w:rPr>
          <w:rFonts w:ascii="Helvetica" w:eastAsia="Times New Roman" w:hAnsi="Helvetica" w:cs="Helvetica"/>
          <w:color w:val="222222"/>
          <w:sz w:val="24"/>
          <w:szCs w:val="24"/>
        </w:rPr>
        <w:t>house.  The code inspectors came in and found that none of the work has been done and puts us in liability</w:t>
      </w:r>
      <w:r w:rsidR="00FB6545">
        <w:rPr>
          <w:rFonts w:ascii="Helvetica" w:eastAsia="Times New Roman" w:hAnsi="Helvetica" w:cs="Helvetica"/>
          <w:color w:val="222222"/>
          <w:sz w:val="24"/>
          <w:szCs w:val="24"/>
        </w:rPr>
        <w:t>,</w:t>
      </w:r>
      <w:r w:rsidRPr="006012DB">
        <w:rPr>
          <w:rFonts w:ascii="Helvetica" w:eastAsia="Times New Roman" w:hAnsi="Helvetica" w:cs="Helvetica"/>
          <w:color w:val="222222"/>
          <w:sz w:val="24"/>
          <w:szCs w:val="24"/>
        </w:rPr>
        <w:t xml:space="preserve"> if a fire would ever occur.  The concern is with smoke going from a classroom to the hallways</w:t>
      </w:r>
      <w:r w:rsidR="00FB6545">
        <w:rPr>
          <w:rFonts w:ascii="Helvetica" w:eastAsia="Times New Roman" w:hAnsi="Helvetica" w:cs="Helvetica"/>
          <w:color w:val="222222"/>
          <w:sz w:val="24"/>
          <w:szCs w:val="24"/>
        </w:rPr>
        <w:t>,</w:t>
      </w:r>
      <w:r w:rsidRPr="006012DB">
        <w:rPr>
          <w:rFonts w:ascii="Helvetica" w:eastAsia="Times New Roman" w:hAnsi="Helvetica" w:cs="Helvetica"/>
          <w:color w:val="222222"/>
          <w:sz w:val="24"/>
          <w:szCs w:val="24"/>
        </w:rPr>
        <w:t xml:space="preserve"> through those openings</w:t>
      </w:r>
      <w:r w:rsidR="00FB6545">
        <w:rPr>
          <w:rFonts w:ascii="Helvetica" w:eastAsia="Times New Roman" w:hAnsi="Helvetica" w:cs="Helvetica"/>
          <w:color w:val="222222"/>
          <w:sz w:val="24"/>
          <w:szCs w:val="24"/>
        </w:rPr>
        <w:t>,</w:t>
      </w:r>
      <w:r w:rsidRPr="006012DB">
        <w:rPr>
          <w:rFonts w:ascii="Helvetica" w:eastAsia="Times New Roman" w:hAnsi="Helvetica" w:cs="Helvetica"/>
          <w:color w:val="222222"/>
          <w:sz w:val="24"/>
          <w:szCs w:val="24"/>
        </w:rPr>
        <w:t xml:space="preserve"> and students not being able to have a clear way out of the building.</w:t>
      </w:r>
    </w:p>
    <w:p w:rsidR="00354D7A" w:rsidRDefault="00FB6545" w:rsidP="00FB6545">
      <w:pPr>
        <w:shd w:val="clear" w:color="auto" w:fill="FFFFFF"/>
        <w:spacing w:after="0" w:line="360" w:lineRule="auto"/>
        <w:ind w:firstLine="720"/>
        <w:jc w:val="both"/>
        <w:rPr>
          <w:rFonts w:ascii="Helvetica" w:eastAsia="Times New Roman" w:hAnsi="Helvetica" w:cs="Helvetica"/>
          <w:color w:val="222222"/>
          <w:sz w:val="24"/>
          <w:szCs w:val="24"/>
        </w:rPr>
      </w:pPr>
      <w:r>
        <w:rPr>
          <w:rFonts w:ascii="Helvetica" w:eastAsia="Times New Roman" w:hAnsi="Helvetica" w:cs="Helvetica"/>
          <w:color w:val="222222"/>
          <w:sz w:val="24"/>
          <w:szCs w:val="24"/>
        </w:rPr>
        <w:t>A discussion was held</w:t>
      </w:r>
      <w:r w:rsidR="00354D7A">
        <w:rPr>
          <w:rFonts w:ascii="Helvetica" w:eastAsia="Times New Roman" w:hAnsi="Helvetica" w:cs="Helvetica"/>
          <w:color w:val="222222"/>
          <w:sz w:val="24"/>
          <w:szCs w:val="24"/>
        </w:rPr>
        <w:t xml:space="preserve"> concerning the additional costs and why this was jus</w:t>
      </w:r>
      <w:r>
        <w:rPr>
          <w:rFonts w:ascii="Helvetica" w:eastAsia="Times New Roman" w:hAnsi="Helvetica" w:cs="Helvetica"/>
          <w:color w:val="222222"/>
          <w:sz w:val="24"/>
          <w:szCs w:val="24"/>
        </w:rPr>
        <w:t>t being brought to the board</w:t>
      </w:r>
      <w:r w:rsidR="00354D7A">
        <w:rPr>
          <w:rFonts w:ascii="Helvetica" w:eastAsia="Times New Roman" w:hAnsi="Helvetica" w:cs="Helvetica"/>
          <w:color w:val="222222"/>
          <w:sz w:val="24"/>
          <w:szCs w:val="24"/>
        </w:rPr>
        <w:t>. After these discussions a motion was made by Mrs. V</w:t>
      </w:r>
      <w:r>
        <w:rPr>
          <w:rFonts w:ascii="Helvetica" w:eastAsia="Times New Roman" w:hAnsi="Helvetica" w:cs="Helvetica"/>
          <w:color w:val="222222"/>
          <w:sz w:val="24"/>
          <w:szCs w:val="24"/>
        </w:rPr>
        <w:t>an Metre and seconded by Mrs. M</w:t>
      </w:r>
      <w:r w:rsidR="00354D7A">
        <w:rPr>
          <w:rFonts w:ascii="Helvetica" w:eastAsia="Times New Roman" w:hAnsi="Helvetica" w:cs="Helvetica"/>
          <w:color w:val="222222"/>
          <w:sz w:val="24"/>
          <w:szCs w:val="24"/>
        </w:rPr>
        <w:t>yers to not hire an engineer and proceed with the Trane project.  A roll call vote was taken with all members casting assenting votes except for Mr. Shutt. Motion passes 5-1.</w:t>
      </w:r>
    </w:p>
    <w:p w:rsidR="00FB6545" w:rsidRDefault="00FB6545"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9C23A9" w:rsidRPr="000A15C4" w:rsidRDefault="009C23A9" w:rsidP="009C23A9">
      <w:pPr>
        <w:pStyle w:val="NoSpacing"/>
        <w:rPr>
          <w:rFonts w:ascii="Helvetica" w:hAnsi="Helvetica" w:cs="Helvetica"/>
          <w:sz w:val="24"/>
          <w:szCs w:val="24"/>
        </w:rPr>
      </w:pPr>
      <w:r>
        <w:rPr>
          <w:rFonts w:ascii="Helvetica" w:hAnsi="Helvetica" w:cs="Helvetica"/>
          <w:sz w:val="24"/>
          <w:szCs w:val="24"/>
        </w:rPr>
        <w:t>July 20, 2020</w:t>
      </w:r>
    </w:p>
    <w:p w:rsidR="009C23A9" w:rsidRDefault="009C23A9" w:rsidP="009C23A9">
      <w:pPr>
        <w:pStyle w:val="NoSpacing"/>
        <w:rPr>
          <w:rFonts w:ascii="Helvetica" w:hAnsi="Helvetica" w:cs="Helvetica"/>
          <w:sz w:val="24"/>
          <w:szCs w:val="24"/>
        </w:rPr>
      </w:pPr>
      <w:r>
        <w:rPr>
          <w:rFonts w:ascii="Helvetica" w:hAnsi="Helvetica" w:cs="Helvetica"/>
          <w:sz w:val="24"/>
          <w:szCs w:val="24"/>
        </w:rPr>
        <w:t>Page 4657</w:t>
      </w:r>
    </w:p>
    <w:p w:rsidR="00FB6545" w:rsidRDefault="00FB6545"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FB6545" w:rsidRDefault="00FB6545"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E5060C" w:rsidRPr="00E5060C" w:rsidRDefault="00E5060C" w:rsidP="00E5060C">
      <w:pPr>
        <w:tabs>
          <w:tab w:val="left" w:pos="1440"/>
          <w:tab w:val="left" w:pos="2160"/>
        </w:tabs>
        <w:spacing w:after="0" w:line="240" w:lineRule="auto"/>
        <w:ind w:left="2880" w:hanging="2880"/>
        <w:jc w:val="both"/>
        <w:rPr>
          <w:rFonts w:ascii="Helvetica" w:eastAsia="Times New Roman" w:hAnsi="Helvetica" w:cs="Times New Roman"/>
          <w:b/>
          <w:bCs/>
          <w:sz w:val="24"/>
          <w:szCs w:val="20"/>
        </w:rPr>
      </w:pPr>
      <w:r w:rsidRPr="00E5060C">
        <w:rPr>
          <w:rFonts w:ascii="Helvetica" w:eastAsia="Times New Roman" w:hAnsi="Helvetica" w:cs="Helvetica"/>
          <w:sz w:val="24"/>
          <w:szCs w:val="20"/>
        </w:rPr>
        <w:tab/>
      </w:r>
      <w:r w:rsidRPr="00E5060C">
        <w:rPr>
          <w:rFonts w:ascii="Helvetica" w:eastAsia="Times New Roman" w:hAnsi="Helvetica" w:cs="Times New Roman"/>
          <w:sz w:val="20"/>
          <w:szCs w:val="20"/>
        </w:rPr>
        <w:tab/>
      </w:r>
    </w:p>
    <w:p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t xml:space="preserve">On a motion made by </w:t>
      </w:r>
      <w:r w:rsidR="00354D7A">
        <w:rPr>
          <w:rFonts w:ascii="Helvetica" w:eastAsia="Times New Roman" w:hAnsi="Helvetica" w:cs="Times New Roman"/>
          <w:sz w:val="24"/>
          <w:szCs w:val="24"/>
        </w:rPr>
        <w:t xml:space="preserve">Mr. Murray </w:t>
      </w:r>
      <w:r w:rsidRPr="00A07AB9">
        <w:rPr>
          <w:rFonts w:ascii="Helvetica" w:eastAsia="Times New Roman" w:hAnsi="Helvetica" w:cs="Times New Roman"/>
          <w:sz w:val="24"/>
          <w:szCs w:val="24"/>
        </w:rPr>
        <w:t xml:space="preserve">and seconded by Mrs. Bequette, the meeting unanimously adjourned at </w:t>
      </w:r>
      <w:r w:rsidR="00354D7A">
        <w:rPr>
          <w:rFonts w:ascii="Helvetica" w:eastAsia="Times New Roman" w:hAnsi="Helvetica" w:cs="Times New Roman"/>
          <w:sz w:val="24"/>
          <w:szCs w:val="24"/>
        </w:rPr>
        <w:t>6:37</w:t>
      </w:r>
      <w:r w:rsidRPr="00A07AB9">
        <w:rPr>
          <w:rFonts w:ascii="Helvetica" w:eastAsia="Times New Roman" w:hAnsi="Helvetica" w:cs="Times New Roman"/>
          <w:sz w:val="24"/>
          <w:szCs w:val="24"/>
        </w:rPr>
        <w:t xml:space="preserve"> p.m.</w:t>
      </w:r>
      <w:r w:rsidRPr="004865BB">
        <w:rPr>
          <w:rFonts w:ascii="Helvetica" w:eastAsia="Times New Roman" w:hAnsi="Helvetica" w:cs="Times New Roman"/>
          <w:sz w:val="24"/>
          <w:szCs w:val="24"/>
        </w:rPr>
        <w:t xml:space="preserve">    </w:t>
      </w:r>
    </w:p>
    <w:p w:rsidR="00FB6545" w:rsidRDefault="00FB6545"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FB6545" w:rsidRDefault="00FB6545"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FB6545" w:rsidRPr="004865BB" w:rsidRDefault="00FB6545"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lastRenderedPageBreak/>
        <w:t>Respectfully Submitted:</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rsidR="004865BB" w:rsidRPr="004865BB" w:rsidRDefault="004865BB" w:rsidP="004865BB">
      <w:pPr>
        <w:spacing w:after="0" w:line="240" w:lineRule="auto"/>
        <w:jc w:val="both"/>
        <w:rPr>
          <w:rFonts w:ascii="Helvetica" w:eastAsia="Calibri" w:hAnsi="Helvetica" w:cs="Times New Roman"/>
          <w:sz w:val="24"/>
          <w:szCs w:val="24"/>
        </w:rPr>
      </w:pPr>
    </w:p>
    <w:p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rsidR="00D634BF" w:rsidRPr="00FB6545" w:rsidRDefault="00D634BF" w:rsidP="00FB6545">
      <w:pPr>
        <w:tabs>
          <w:tab w:val="left" w:pos="1440"/>
        </w:tabs>
        <w:spacing w:after="0" w:line="240" w:lineRule="auto"/>
        <w:jc w:val="both"/>
        <w:rPr>
          <w:rFonts w:ascii="Helvetica" w:eastAsia="Times New Roman" w:hAnsi="Helvetica" w:cs="Times New Roman"/>
          <w:sz w:val="24"/>
          <w:szCs w:val="20"/>
        </w:rPr>
      </w:pPr>
    </w:p>
    <w:sectPr w:rsidR="00D634BF" w:rsidRPr="00FB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B119A"/>
    <w:rsid w:val="001E2A97"/>
    <w:rsid w:val="00354D7A"/>
    <w:rsid w:val="003775A2"/>
    <w:rsid w:val="00440118"/>
    <w:rsid w:val="004865BB"/>
    <w:rsid w:val="00584CAF"/>
    <w:rsid w:val="005A55EC"/>
    <w:rsid w:val="006012DB"/>
    <w:rsid w:val="009C23A9"/>
    <w:rsid w:val="00A07AB9"/>
    <w:rsid w:val="00A7168A"/>
    <w:rsid w:val="00BE367D"/>
    <w:rsid w:val="00D2428E"/>
    <w:rsid w:val="00D634BF"/>
    <w:rsid w:val="00E5060C"/>
    <w:rsid w:val="00FB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C264"/>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paragraph" w:styleId="NoSpacing">
    <w:name w:val="No Spacing"/>
    <w:uiPriority w:val="1"/>
    <w:qFormat/>
    <w:rsid w:val="009C23A9"/>
    <w:pPr>
      <w:spacing w:after="0" w:line="240" w:lineRule="auto"/>
    </w:pPr>
  </w:style>
  <w:style w:type="paragraph" w:styleId="BalloonText">
    <w:name w:val="Balloon Text"/>
    <w:basedOn w:val="Normal"/>
    <w:link w:val="BalloonTextChar"/>
    <w:uiPriority w:val="99"/>
    <w:semiHidden/>
    <w:unhideWhenUsed/>
    <w:rsid w:val="009C2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08013">
      <w:bodyDiv w:val="1"/>
      <w:marLeft w:val="0"/>
      <w:marRight w:val="0"/>
      <w:marTop w:val="0"/>
      <w:marBottom w:val="0"/>
      <w:divBdr>
        <w:top w:val="none" w:sz="0" w:space="0" w:color="auto"/>
        <w:left w:val="none" w:sz="0" w:space="0" w:color="auto"/>
        <w:bottom w:val="none" w:sz="0" w:space="0" w:color="auto"/>
        <w:right w:val="none" w:sz="0" w:space="0" w:color="auto"/>
      </w:divBdr>
      <w:divsChild>
        <w:div w:id="1849589164">
          <w:marLeft w:val="0"/>
          <w:marRight w:val="0"/>
          <w:marTop w:val="0"/>
          <w:marBottom w:val="0"/>
          <w:divBdr>
            <w:top w:val="none" w:sz="0" w:space="0" w:color="auto"/>
            <w:left w:val="none" w:sz="0" w:space="0" w:color="auto"/>
            <w:bottom w:val="none" w:sz="0" w:space="0" w:color="auto"/>
            <w:right w:val="none" w:sz="0" w:space="0" w:color="auto"/>
          </w:divBdr>
        </w:div>
        <w:div w:id="1575239666">
          <w:marLeft w:val="0"/>
          <w:marRight w:val="0"/>
          <w:marTop w:val="0"/>
          <w:marBottom w:val="0"/>
          <w:divBdr>
            <w:top w:val="none" w:sz="0" w:space="0" w:color="auto"/>
            <w:left w:val="none" w:sz="0" w:space="0" w:color="auto"/>
            <w:bottom w:val="none" w:sz="0" w:space="0" w:color="auto"/>
            <w:right w:val="none" w:sz="0" w:space="0" w:color="auto"/>
          </w:divBdr>
        </w:div>
        <w:div w:id="133110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2</cp:revision>
  <cp:lastPrinted>2020-08-06T11:51:00Z</cp:lastPrinted>
  <dcterms:created xsi:type="dcterms:W3CDTF">2020-08-06T11:51:00Z</dcterms:created>
  <dcterms:modified xsi:type="dcterms:W3CDTF">2020-08-06T11:51:00Z</dcterms:modified>
</cp:coreProperties>
</file>